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D7" w:rsidRPr="00B57B56" w:rsidRDefault="006D1E8B" w:rsidP="00E740D1">
      <w:pPr>
        <w:rPr>
          <w:rFonts w:ascii="Candara" w:hAnsi="Candara"/>
          <w:color w:val="FF0000"/>
          <w:sz w:val="24"/>
          <w:szCs w:val="20"/>
          <w:lang w:val="en-GB"/>
        </w:rPr>
      </w:pPr>
      <w:r w:rsidRPr="00B57B56">
        <w:rPr>
          <w:rFonts w:ascii="Candara" w:hAnsi="Candara"/>
          <w:b/>
          <w:color w:val="FF0000"/>
          <w:sz w:val="36"/>
          <w:szCs w:val="36"/>
          <w:lang w:val="en-GB" w:eastAsia="sl-S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464820</wp:posOffset>
            </wp:positionH>
            <wp:positionV relativeFrom="paragraph">
              <wp:posOffset>0</wp:posOffset>
            </wp:positionV>
            <wp:extent cx="1700530" cy="1528445"/>
            <wp:effectExtent l="19050" t="0" r="0" b="0"/>
            <wp:wrapTight wrapText="bothSides">
              <wp:wrapPolygon edited="0">
                <wp:start x="-242" y="0"/>
                <wp:lineTo x="-242" y="21268"/>
                <wp:lineTo x="21535" y="21268"/>
                <wp:lineTo x="21535" y="0"/>
                <wp:lineTo x="-242" y="0"/>
              </wp:wrapPolygon>
            </wp:wrapTight>
            <wp:docPr id="1" name="Grafik 2" descr="C:\Users\europacad02\Desktop\Logo Slowen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europacad02\Desktop\Logo Sloweni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B56">
        <w:rPr>
          <w:rFonts w:ascii="Candara" w:hAnsi="Candara"/>
          <w:b/>
          <w:color w:val="FF0000"/>
          <w:sz w:val="36"/>
          <w:szCs w:val="36"/>
          <w:lang w:val="en-GB" w:eastAsia="sl-S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2967355</wp:posOffset>
            </wp:positionH>
            <wp:positionV relativeFrom="paragraph">
              <wp:posOffset>462280</wp:posOffset>
            </wp:positionV>
            <wp:extent cx="3105785" cy="600075"/>
            <wp:effectExtent l="1905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B57B56" w:rsidRPr="00B57B56">
        <w:rPr>
          <w:rFonts w:ascii="Candara" w:hAnsi="Candara"/>
          <w:color w:val="FF0000"/>
          <w:szCs w:val="20"/>
          <w:lang w:val="en-GB"/>
        </w:rPr>
        <w:t>a</w:t>
      </w:r>
      <w:proofErr w:type="gramEnd"/>
      <w:r w:rsidR="009F43F3" w:rsidRPr="00B57B56">
        <w:rPr>
          <w:rFonts w:ascii="Candara" w:hAnsi="Candara"/>
          <w:color w:val="FF0000"/>
          <w:szCs w:val="20"/>
          <w:lang w:val="en-GB"/>
        </w:rPr>
        <w:tab/>
      </w:r>
      <w:r w:rsidR="00473AD7" w:rsidRPr="00B57B56">
        <w:rPr>
          <w:rFonts w:ascii="Candara" w:hAnsi="Candara"/>
          <w:color w:val="FF0000"/>
          <w:sz w:val="24"/>
          <w:szCs w:val="20"/>
          <w:lang w:val="en-GB"/>
        </w:rPr>
        <w:t xml:space="preserve"> </w:t>
      </w:r>
    </w:p>
    <w:p w:rsidR="00AB3A15" w:rsidRPr="00B57B56" w:rsidRDefault="00AB3A15" w:rsidP="00473AD7">
      <w:pPr>
        <w:jc w:val="right"/>
        <w:rPr>
          <w:rFonts w:ascii="Candara" w:hAnsi="Candara"/>
          <w:sz w:val="24"/>
          <w:szCs w:val="20"/>
          <w:lang w:val="en-GB"/>
        </w:rPr>
      </w:pPr>
    </w:p>
    <w:p w:rsidR="00E740D1" w:rsidRPr="00B57B56" w:rsidRDefault="00E740D1" w:rsidP="00E740D1">
      <w:pPr>
        <w:spacing w:after="0"/>
        <w:ind w:left="5940" w:right="4"/>
        <w:rPr>
          <w:rFonts w:ascii="Candara" w:hAnsi="Candara" w:cs="Arial"/>
          <w:lang w:val="en-GB"/>
        </w:rPr>
      </w:pPr>
    </w:p>
    <w:p w:rsidR="00E740D1" w:rsidRPr="00B57B56" w:rsidRDefault="00E740D1" w:rsidP="00E740D1">
      <w:pPr>
        <w:spacing w:after="0"/>
        <w:ind w:right="4"/>
        <w:rPr>
          <w:rFonts w:ascii="Candara" w:hAnsi="Candara" w:cs="Arial"/>
          <w:lang w:val="en-GB"/>
        </w:rPr>
      </w:pPr>
    </w:p>
    <w:p w:rsidR="00E740D1" w:rsidRPr="00B57B56" w:rsidRDefault="00E740D1" w:rsidP="00E740D1">
      <w:pPr>
        <w:spacing w:after="0"/>
        <w:ind w:right="4"/>
        <w:jc w:val="both"/>
        <w:rPr>
          <w:rFonts w:ascii="Candara" w:hAnsi="Candara" w:cs="Arial"/>
          <w:lang w:val="en-GB"/>
        </w:rPr>
      </w:pPr>
    </w:p>
    <w:p w:rsidR="005046FC" w:rsidRPr="00B57B56" w:rsidRDefault="00A770E0" w:rsidP="001B57A1">
      <w:pPr>
        <w:spacing w:after="0"/>
        <w:ind w:right="283"/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B57B56">
        <w:rPr>
          <w:rFonts w:asciiTheme="minorHAnsi" w:hAnsiTheme="minorHAnsi" w:cstheme="minorHAnsi"/>
          <w:b/>
          <w:sz w:val="40"/>
          <w:szCs w:val="40"/>
          <w:lang w:val="en-GB"/>
        </w:rPr>
        <w:t>INVITATION</w:t>
      </w:r>
    </w:p>
    <w:p w:rsidR="001B57A1" w:rsidRPr="00B57B56" w:rsidRDefault="001B57A1" w:rsidP="001B57A1">
      <w:pPr>
        <w:spacing w:after="0"/>
        <w:ind w:right="283"/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</w:p>
    <w:p w:rsidR="005046FC" w:rsidRPr="00B57B56" w:rsidRDefault="00975C86" w:rsidP="001B57A1">
      <w:pPr>
        <w:spacing w:after="0"/>
        <w:ind w:right="283"/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4. </w:t>
      </w:r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>INTERACADEMIC SCIENTIFIC SYMPOSIUM</w:t>
      </w:r>
      <w:r w:rsidR="005046FC"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 </w:t>
      </w:r>
    </w:p>
    <w:p w:rsidR="00E740D1" w:rsidRPr="00B57B56" w:rsidRDefault="001B57A1" w:rsidP="001B57A1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B57B56">
        <w:rPr>
          <w:rFonts w:asciiTheme="minorHAnsi" w:hAnsiTheme="minorHAnsi" w:cstheme="minorHAnsi"/>
          <w:b/>
          <w:sz w:val="40"/>
          <w:szCs w:val="40"/>
          <w:lang w:val="en-GB"/>
        </w:rPr>
        <w:t>»</w:t>
      </w:r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Emerging </w:t>
      </w:r>
      <w:proofErr w:type="spellStart"/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>zoonoses</w:t>
      </w:r>
      <w:proofErr w:type="spellEnd"/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 </w:t>
      </w:r>
      <w:proofErr w:type="gramStart"/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– </w:t>
      </w:r>
      <w:r w:rsidR="00A770E0" w:rsidRPr="00B57B56">
        <w:rPr>
          <w:rFonts w:asciiTheme="minorHAnsi" w:hAnsiTheme="minorHAnsi" w:cstheme="minorHAnsi"/>
          <w:sz w:val="40"/>
          <w:szCs w:val="40"/>
          <w:lang w:val="en-GB"/>
        </w:rPr>
        <w:t xml:space="preserve"> </w:t>
      </w:r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>continuous</w:t>
      </w:r>
      <w:proofErr w:type="gramEnd"/>
      <w:r w:rsidR="00A770E0" w:rsidRPr="00B57B56">
        <w:rPr>
          <w:rFonts w:asciiTheme="minorHAnsi" w:hAnsiTheme="minorHAnsi" w:cstheme="minorHAnsi"/>
          <w:b/>
          <w:sz w:val="40"/>
          <w:szCs w:val="40"/>
          <w:lang w:val="en-GB"/>
        </w:rPr>
        <w:t xml:space="preserve"> challenge</w:t>
      </w:r>
      <w:r w:rsidRPr="00B57B56">
        <w:rPr>
          <w:rFonts w:asciiTheme="minorHAnsi" w:hAnsiTheme="minorHAnsi" w:cstheme="minorHAnsi"/>
          <w:b/>
          <w:sz w:val="40"/>
          <w:szCs w:val="40"/>
          <w:lang w:val="en-GB"/>
        </w:rPr>
        <w:t>«</w:t>
      </w:r>
    </w:p>
    <w:p w:rsidR="005046FC" w:rsidRPr="00B57B56" w:rsidRDefault="005046FC" w:rsidP="001B57A1">
      <w:pPr>
        <w:spacing w:after="0" w:line="360" w:lineRule="auto"/>
        <w:ind w:right="283"/>
        <w:rPr>
          <w:rFonts w:asciiTheme="minorHAnsi" w:hAnsiTheme="minorHAnsi" w:cstheme="minorHAnsi"/>
          <w:sz w:val="32"/>
          <w:szCs w:val="24"/>
          <w:lang w:val="en-GB"/>
        </w:rPr>
      </w:pPr>
    </w:p>
    <w:p w:rsidR="00677691" w:rsidRPr="00B57B56" w:rsidRDefault="00677691" w:rsidP="001B57A1">
      <w:pPr>
        <w:spacing w:after="0" w:line="360" w:lineRule="auto"/>
        <w:ind w:right="283"/>
        <w:rPr>
          <w:rFonts w:asciiTheme="minorHAnsi" w:hAnsiTheme="minorHAnsi" w:cstheme="minorHAnsi"/>
          <w:sz w:val="32"/>
          <w:szCs w:val="24"/>
          <w:lang w:val="en-GB"/>
        </w:rPr>
      </w:pPr>
    </w:p>
    <w:p w:rsidR="00A770E0" w:rsidRPr="00B57B56" w:rsidRDefault="003B7801" w:rsidP="00A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</w:pPr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The </w:t>
      </w:r>
      <w:r w:rsidR="00A770E0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Slovenian Academy of Sciences and Arts and</w:t>
      </w:r>
    </w:p>
    <w:p w:rsidR="00A770E0" w:rsidRPr="00B57B56" w:rsidRDefault="00A770E0" w:rsidP="00A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</w:pPr>
      <w:proofErr w:type="gramStart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the</w:t>
      </w:r>
      <w:proofErr w:type="gramEnd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Institute of Microbiology and Immunology</w:t>
      </w:r>
    </w:p>
    <w:p w:rsidR="00A770E0" w:rsidRPr="00B57B56" w:rsidRDefault="003B7801" w:rsidP="00A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</w:pPr>
      <w:proofErr w:type="gramStart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invite</w:t>
      </w:r>
      <w:proofErr w:type="gramEnd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you</w:t>
      </w:r>
      <w:r w:rsidR="00A770E0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to the 4th </w:t>
      </w:r>
      <w:proofErr w:type="spellStart"/>
      <w:r w:rsidR="00A770E0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Interacademic</w:t>
      </w:r>
      <w:proofErr w:type="spellEnd"/>
      <w:r w:rsidR="00A770E0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Scientific Symposium,</w:t>
      </w:r>
    </w:p>
    <w:p w:rsidR="00A770E0" w:rsidRPr="00B57B56" w:rsidRDefault="00A770E0" w:rsidP="00A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</w:pPr>
      <w:proofErr w:type="gramStart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which</w:t>
      </w:r>
      <w:proofErr w:type="gramEnd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will be held on October 6 and 7, 20</w:t>
      </w:r>
      <w:r w:rsidR="003B7801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22 in the Central Lecture Hall of</w:t>
      </w:r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the Faculty of Medicine</w:t>
      </w:r>
      <w:r w:rsidR="003B7801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, University of Ljubljana, Slovenia</w:t>
      </w:r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.</w:t>
      </w:r>
    </w:p>
    <w:p w:rsidR="009D503A" w:rsidRPr="00B57B56" w:rsidRDefault="009D503A" w:rsidP="00DF4EF4">
      <w:pPr>
        <w:spacing w:after="0" w:line="360" w:lineRule="auto"/>
        <w:ind w:right="283"/>
        <w:rPr>
          <w:rFonts w:asciiTheme="minorHAnsi" w:hAnsiTheme="minorHAnsi" w:cstheme="minorHAnsi"/>
          <w:sz w:val="28"/>
          <w:szCs w:val="28"/>
          <w:lang w:val="en-GB"/>
        </w:rPr>
      </w:pPr>
    </w:p>
    <w:p w:rsidR="00A770E0" w:rsidRPr="00B57B56" w:rsidRDefault="00A770E0" w:rsidP="00A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</w:pPr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The symposium </w:t>
      </w:r>
      <w:proofErr w:type="gramStart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wil</w:t>
      </w:r>
      <w:bookmarkStart w:id="0" w:name="_GoBack"/>
      <w:bookmarkEnd w:id="0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l be held</w:t>
      </w:r>
      <w:proofErr w:type="gramEnd"/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 in English and in a hybrid format (live and online). To register for the symposium, please complete the </w:t>
      </w:r>
      <w:r w:rsidR="003B7801"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 xml:space="preserve">form </w:t>
      </w:r>
      <w:r w:rsidRPr="00B57B56">
        <w:rPr>
          <w:rFonts w:asciiTheme="minorHAnsi" w:eastAsia="Times New Roman" w:hAnsiTheme="minorHAnsi" w:cstheme="minorHAnsi"/>
          <w:sz w:val="28"/>
          <w:szCs w:val="28"/>
          <w:lang w:val="en-GB" w:eastAsia="sl-SI"/>
        </w:rPr>
        <w:t>APPLICATION FORM by September 28, 2022.</w:t>
      </w:r>
    </w:p>
    <w:p w:rsidR="00677691" w:rsidRPr="00B57B56" w:rsidRDefault="00677691" w:rsidP="00DF4EF4">
      <w:pPr>
        <w:spacing w:after="0" w:line="360" w:lineRule="auto"/>
        <w:ind w:right="283"/>
        <w:rPr>
          <w:rFonts w:asciiTheme="minorHAnsi" w:hAnsiTheme="minorHAnsi" w:cstheme="minorHAnsi"/>
          <w:sz w:val="28"/>
          <w:szCs w:val="24"/>
          <w:lang w:val="en-GB"/>
        </w:rPr>
      </w:pPr>
    </w:p>
    <w:p w:rsidR="001B57A1" w:rsidRPr="00B57B56" w:rsidRDefault="001B57A1" w:rsidP="001B57A1">
      <w:pPr>
        <w:spacing w:after="0" w:line="360" w:lineRule="auto"/>
        <w:ind w:right="283"/>
        <w:rPr>
          <w:rFonts w:asciiTheme="minorHAnsi" w:hAnsiTheme="minorHAnsi" w:cstheme="minorHAnsi"/>
          <w:sz w:val="24"/>
          <w:szCs w:val="20"/>
          <w:lang w:val="en-GB"/>
        </w:rPr>
      </w:pPr>
    </w:p>
    <w:p w:rsidR="009D503A" w:rsidRPr="00B57B56" w:rsidRDefault="00B57B56" w:rsidP="00677691">
      <w:pPr>
        <w:spacing w:after="0" w:line="360" w:lineRule="auto"/>
        <w:ind w:right="283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proofErr w:type="gramStart"/>
      <w:r>
        <w:rPr>
          <w:rFonts w:asciiTheme="minorHAnsi" w:hAnsiTheme="minorHAnsi" w:cstheme="minorHAnsi"/>
          <w:sz w:val="28"/>
          <w:szCs w:val="28"/>
          <w:lang w:val="en-GB"/>
        </w:rPr>
        <w:t>are cordially in</w:t>
      </w:r>
      <w:r w:rsidR="003B7801" w:rsidRPr="00B57B56">
        <w:rPr>
          <w:rFonts w:asciiTheme="minorHAnsi" w:hAnsiTheme="minorHAnsi" w:cstheme="minorHAnsi"/>
          <w:sz w:val="28"/>
          <w:szCs w:val="28"/>
          <w:lang w:val="en-GB"/>
        </w:rPr>
        <w:t>vited</w:t>
      </w:r>
      <w:proofErr w:type="gramEnd"/>
      <w:r w:rsidR="003B7801" w:rsidRPr="00B57B56">
        <w:rPr>
          <w:rFonts w:asciiTheme="minorHAnsi" w:hAnsiTheme="minorHAnsi" w:cstheme="minorHAnsi"/>
          <w:sz w:val="28"/>
          <w:szCs w:val="28"/>
          <w:lang w:val="en-GB"/>
        </w:rPr>
        <w:t xml:space="preserve"> to attend</w:t>
      </w:r>
      <w:r w:rsidR="001B57A1" w:rsidRPr="00B57B5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:rsidR="003B7801" w:rsidRPr="00B57B56" w:rsidRDefault="003B7801" w:rsidP="00677691">
      <w:pPr>
        <w:spacing w:after="0" w:line="360" w:lineRule="auto"/>
        <w:ind w:right="283"/>
        <w:rPr>
          <w:rFonts w:asciiTheme="minorHAnsi" w:hAnsiTheme="minorHAnsi" w:cstheme="minorHAnsi"/>
          <w:sz w:val="28"/>
          <w:szCs w:val="28"/>
          <w:lang w:val="en-GB"/>
        </w:rPr>
      </w:pPr>
    </w:p>
    <w:p w:rsidR="003B7801" w:rsidRPr="00B57B56" w:rsidRDefault="003B7801" w:rsidP="00677691">
      <w:pPr>
        <w:spacing w:after="0" w:line="360" w:lineRule="auto"/>
        <w:ind w:right="283"/>
        <w:rPr>
          <w:rFonts w:asciiTheme="minorHAnsi" w:hAnsiTheme="minorHAnsi" w:cstheme="minorHAnsi"/>
          <w:sz w:val="28"/>
          <w:szCs w:val="28"/>
          <w:lang w:val="en-GB"/>
        </w:rPr>
      </w:pPr>
    </w:p>
    <w:p w:rsidR="00E740D1" w:rsidRPr="00B57B56" w:rsidRDefault="005046FC" w:rsidP="001B57A1">
      <w:pPr>
        <w:spacing w:after="0" w:line="360" w:lineRule="auto"/>
        <w:ind w:right="283"/>
        <w:jc w:val="center"/>
        <w:rPr>
          <w:rFonts w:ascii="Candara" w:hAnsi="Candara" w:cs="Arial"/>
          <w:sz w:val="24"/>
          <w:lang w:val="en-GB"/>
        </w:rPr>
      </w:pPr>
      <w:r w:rsidRPr="00B57B56">
        <w:rPr>
          <w:rFonts w:ascii="Candara" w:hAnsi="Candara"/>
          <w:sz w:val="24"/>
          <w:szCs w:val="20"/>
          <w:lang w:val="en-GB" w:eastAsia="sl-SI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83820</wp:posOffset>
            </wp:positionV>
            <wp:extent cx="1244600" cy="466725"/>
            <wp:effectExtent l="0" t="0" r="0" b="9525"/>
            <wp:wrapSquare wrapText="bothSides"/>
            <wp:docPr id="4" name="Picture 1" descr="C:\Users\mkorva\AppData\Local\Microsoft\Windows\INetCache\Content.Word\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orva\AppData\Local\Microsoft\Windows\INetCache\Content.Word\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101" w:rsidRPr="00B57B56" w:rsidRDefault="00F84101" w:rsidP="001B57A1">
      <w:pPr>
        <w:spacing w:after="0" w:line="240" w:lineRule="auto"/>
        <w:ind w:right="283"/>
        <w:jc w:val="center"/>
        <w:rPr>
          <w:rFonts w:ascii="Candara" w:hAnsi="Candara" w:cs="Arial"/>
          <w:sz w:val="24"/>
          <w:lang w:val="en-GB"/>
        </w:rPr>
      </w:pPr>
    </w:p>
    <w:p w:rsidR="00F84101" w:rsidRPr="00B57B56" w:rsidRDefault="00F84101" w:rsidP="001B57A1">
      <w:pPr>
        <w:spacing w:after="0" w:line="240" w:lineRule="auto"/>
        <w:ind w:right="283"/>
        <w:jc w:val="right"/>
        <w:rPr>
          <w:rFonts w:ascii="Candara" w:hAnsi="Candara" w:cs="Arial"/>
          <w:lang w:val="en-GB"/>
        </w:rPr>
      </w:pPr>
    </w:p>
    <w:p w:rsidR="00E740D1" w:rsidRPr="00B57B56" w:rsidRDefault="00F84101" w:rsidP="001B57A1">
      <w:pPr>
        <w:spacing w:after="0" w:line="240" w:lineRule="auto"/>
        <w:ind w:right="283"/>
        <w:jc w:val="right"/>
        <w:rPr>
          <w:rFonts w:ascii="Candara" w:hAnsi="Candara" w:cs="Arial"/>
          <w:lang w:val="en-GB"/>
        </w:rPr>
      </w:pPr>
      <w:proofErr w:type="spellStart"/>
      <w:r w:rsidRPr="00B57B56">
        <w:rPr>
          <w:rFonts w:ascii="Candara" w:hAnsi="Candara" w:cs="Arial"/>
          <w:lang w:val="en-GB"/>
        </w:rPr>
        <w:t>Akad</w:t>
      </w:r>
      <w:proofErr w:type="spellEnd"/>
      <w:r w:rsidRPr="00B57B56">
        <w:rPr>
          <w:rFonts w:ascii="Candara" w:hAnsi="Candara" w:cs="Arial"/>
          <w:lang w:val="en-GB"/>
        </w:rPr>
        <w:t>. p</w:t>
      </w:r>
      <w:r w:rsidR="00E740D1" w:rsidRPr="00B57B56">
        <w:rPr>
          <w:rFonts w:ascii="Candara" w:hAnsi="Candara" w:cs="Arial"/>
          <w:lang w:val="en-GB"/>
        </w:rPr>
        <w:t xml:space="preserve">rof. </w:t>
      </w:r>
      <w:proofErr w:type="gramStart"/>
      <w:r w:rsidR="00E740D1" w:rsidRPr="00B57B56">
        <w:rPr>
          <w:rFonts w:ascii="Candara" w:hAnsi="Candara" w:cs="Arial"/>
          <w:lang w:val="en-GB"/>
        </w:rPr>
        <w:t>dr</w:t>
      </w:r>
      <w:proofErr w:type="gramEnd"/>
      <w:r w:rsidR="00E740D1" w:rsidRPr="00B57B56">
        <w:rPr>
          <w:rFonts w:ascii="Candara" w:hAnsi="Candara" w:cs="Arial"/>
          <w:lang w:val="en-GB"/>
        </w:rPr>
        <w:t>. Tatjana Avšič</w:t>
      </w:r>
      <w:r w:rsidR="002E7AB1" w:rsidRPr="00B57B56">
        <w:rPr>
          <w:rFonts w:ascii="Candara" w:hAnsi="Candara" w:cs="Arial"/>
          <w:lang w:val="en-GB"/>
        </w:rPr>
        <w:t xml:space="preserve"> </w:t>
      </w:r>
      <w:r w:rsidR="00E740D1" w:rsidRPr="00B57B56">
        <w:rPr>
          <w:rFonts w:ascii="Candara" w:hAnsi="Candara" w:cs="Arial"/>
          <w:lang w:val="en-GB"/>
        </w:rPr>
        <w:t>-</w:t>
      </w:r>
      <w:r w:rsidR="002E7AB1" w:rsidRPr="00B57B56">
        <w:rPr>
          <w:rFonts w:ascii="Candara" w:hAnsi="Candara" w:cs="Arial"/>
          <w:lang w:val="en-GB"/>
        </w:rPr>
        <w:t xml:space="preserve"> </w:t>
      </w:r>
      <w:r w:rsidR="00E740D1" w:rsidRPr="00B57B56">
        <w:rPr>
          <w:rFonts w:ascii="Candara" w:hAnsi="Candara" w:cs="Arial"/>
          <w:lang w:val="en-GB"/>
        </w:rPr>
        <w:t>Županc</w:t>
      </w:r>
    </w:p>
    <w:p w:rsidR="00D87D22" w:rsidRPr="00B57B56" w:rsidRDefault="00D87D22" w:rsidP="001B57A1">
      <w:pPr>
        <w:spacing w:after="0" w:line="240" w:lineRule="auto"/>
        <w:ind w:right="283"/>
        <w:jc w:val="right"/>
        <w:rPr>
          <w:rFonts w:ascii="Candara" w:hAnsi="Candara"/>
          <w:szCs w:val="20"/>
          <w:lang w:val="en-GB"/>
        </w:rPr>
      </w:pPr>
    </w:p>
    <w:sectPr w:rsidR="00D87D22" w:rsidRPr="00B57B56" w:rsidSect="00E740D1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F6" w:rsidRDefault="00A56BF6" w:rsidP="00D87D22">
      <w:pPr>
        <w:spacing w:after="0" w:line="240" w:lineRule="auto"/>
      </w:pPr>
      <w:r>
        <w:separator/>
      </w:r>
    </w:p>
  </w:endnote>
  <w:endnote w:type="continuationSeparator" w:id="0">
    <w:p w:rsidR="00A56BF6" w:rsidRDefault="00A56BF6" w:rsidP="00D8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D7" w:rsidRPr="00E740D1" w:rsidRDefault="00473AD7" w:rsidP="00E740D1">
    <w:pPr>
      <w:spacing w:after="0" w:line="240" w:lineRule="auto"/>
      <w:rPr>
        <w:rFonts w:ascii="Candara" w:hAnsi="Candar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F6" w:rsidRDefault="00A56BF6" w:rsidP="00D87D22">
      <w:pPr>
        <w:spacing w:after="0" w:line="240" w:lineRule="auto"/>
      </w:pPr>
      <w:r>
        <w:separator/>
      </w:r>
    </w:p>
  </w:footnote>
  <w:footnote w:type="continuationSeparator" w:id="0">
    <w:p w:rsidR="00A56BF6" w:rsidRDefault="00A56BF6" w:rsidP="00D87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22"/>
    <w:rsid w:val="00040F2E"/>
    <w:rsid w:val="000733CE"/>
    <w:rsid w:val="00085590"/>
    <w:rsid w:val="000B5B37"/>
    <w:rsid w:val="001031B0"/>
    <w:rsid w:val="0013729F"/>
    <w:rsid w:val="00194DCB"/>
    <w:rsid w:val="001B57A1"/>
    <w:rsid w:val="001E71CE"/>
    <w:rsid w:val="002A2033"/>
    <w:rsid w:val="002C24E7"/>
    <w:rsid w:val="002E7AB1"/>
    <w:rsid w:val="00335A01"/>
    <w:rsid w:val="00365EAF"/>
    <w:rsid w:val="003B7801"/>
    <w:rsid w:val="004136E4"/>
    <w:rsid w:val="00471A2F"/>
    <w:rsid w:val="00473AD7"/>
    <w:rsid w:val="004A37AF"/>
    <w:rsid w:val="004D5E5D"/>
    <w:rsid w:val="005046FC"/>
    <w:rsid w:val="005A28AC"/>
    <w:rsid w:val="005D7071"/>
    <w:rsid w:val="0067017B"/>
    <w:rsid w:val="00677691"/>
    <w:rsid w:val="006875B7"/>
    <w:rsid w:val="006D1E8B"/>
    <w:rsid w:val="006E23F1"/>
    <w:rsid w:val="007402F1"/>
    <w:rsid w:val="007954E5"/>
    <w:rsid w:val="007A7AA1"/>
    <w:rsid w:val="007B636A"/>
    <w:rsid w:val="007F12D2"/>
    <w:rsid w:val="0083528C"/>
    <w:rsid w:val="00863FA8"/>
    <w:rsid w:val="00875A5B"/>
    <w:rsid w:val="008A55C3"/>
    <w:rsid w:val="00900464"/>
    <w:rsid w:val="009626BB"/>
    <w:rsid w:val="00966F89"/>
    <w:rsid w:val="00975C86"/>
    <w:rsid w:val="00993A84"/>
    <w:rsid w:val="009A443D"/>
    <w:rsid w:val="009B4544"/>
    <w:rsid w:val="009B6A67"/>
    <w:rsid w:val="009D503A"/>
    <w:rsid w:val="009D6A90"/>
    <w:rsid w:val="009F43F3"/>
    <w:rsid w:val="00A11CC8"/>
    <w:rsid w:val="00A56BF6"/>
    <w:rsid w:val="00A770E0"/>
    <w:rsid w:val="00AB3A15"/>
    <w:rsid w:val="00AE1555"/>
    <w:rsid w:val="00B31903"/>
    <w:rsid w:val="00B36753"/>
    <w:rsid w:val="00B57B56"/>
    <w:rsid w:val="00B96F38"/>
    <w:rsid w:val="00BB3F24"/>
    <w:rsid w:val="00BE1CDC"/>
    <w:rsid w:val="00BE4004"/>
    <w:rsid w:val="00C04D1B"/>
    <w:rsid w:val="00C35DAB"/>
    <w:rsid w:val="00C42F30"/>
    <w:rsid w:val="00C45DBC"/>
    <w:rsid w:val="00D1677D"/>
    <w:rsid w:val="00D71850"/>
    <w:rsid w:val="00D87D22"/>
    <w:rsid w:val="00DF4EF4"/>
    <w:rsid w:val="00E05D5C"/>
    <w:rsid w:val="00E16CF8"/>
    <w:rsid w:val="00E61007"/>
    <w:rsid w:val="00E740D1"/>
    <w:rsid w:val="00EF5220"/>
    <w:rsid w:val="00F14C9D"/>
    <w:rsid w:val="00F1786D"/>
    <w:rsid w:val="00F75524"/>
    <w:rsid w:val="00F84101"/>
    <w:rsid w:val="00FA6F43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B196"/>
  <w15:docId w15:val="{FC049250-9BFC-49B5-A2BB-D3F8AAC4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2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22"/>
  </w:style>
  <w:style w:type="paragraph" w:styleId="Footer">
    <w:name w:val="footer"/>
    <w:basedOn w:val="Normal"/>
    <w:link w:val="Foot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22"/>
  </w:style>
  <w:style w:type="table" w:styleId="TableGrid">
    <w:name w:val="Table Grid"/>
    <w:basedOn w:val="TableNormal"/>
    <w:uiPriority w:val="39"/>
    <w:rsid w:val="00D87D2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9A443D"/>
    <w:rPr>
      <w:rFonts w:ascii="Times New Roman" w:eastAsia="ヒラギノ角ゴ Pro W3" w:hAnsi="Times New Roman"/>
      <w:color w:val="000000"/>
      <w:sz w:val="24"/>
      <w:lang w:val="nl-NL" w:eastAsia="hr-HR"/>
    </w:rPr>
  </w:style>
  <w:style w:type="character" w:styleId="Hyperlink">
    <w:name w:val="Hyperlink"/>
    <w:uiPriority w:val="99"/>
    <w:unhideWhenUsed/>
    <w:rsid w:val="00AE15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mkorva@outlook.com</dc:creator>
  <cp:keywords/>
  <cp:lastModifiedBy>Miša Korva</cp:lastModifiedBy>
  <cp:revision>4</cp:revision>
  <dcterms:created xsi:type="dcterms:W3CDTF">2022-08-31T08:28:00Z</dcterms:created>
  <dcterms:modified xsi:type="dcterms:W3CDTF">2022-08-31T09:16:00Z</dcterms:modified>
</cp:coreProperties>
</file>