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2899" w14:textId="77777777" w:rsidR="007F1013" w:rsidRDefault="007F1013" w:rsidP="007F101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l-SI"/>
          <w14:ligatures w14:val="none"/>
        </w:rPr>
      </w:pPr>
      <w:r w:rsidRPr="007F1013">
        <w:rPr>
          <w:rFonts w:ascii="Segoe UI" w:eastAsia="Times New Roman" w:hAnsi="Segoe UI" w:cs="Segoe UI"/>
          <w:kern w:val="0"/>
          <w:sz w:val="21"/>
          <w:szCs w:val="21"/>
          <w:lang w:eastAsia="sl-SI"/>
          <w14:ligatures w14:val="none"/>
        </w:rPr>
        <w:t xml:space="preserve">Po oddaji dokazil (dnevnik, poročilo ali izjava mentorja o prisotnosti študenta na vajah – odvisno od letnika) ter mentorjeve ocene študenta, ki jih združite v eno PDF datoteko, morate </w:t>
      </w:r>
      <w:r w:rsidRPr="00714EC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l-SI"/>
          <w14:ligatures w14:val="none"/>
        </w:rPr>
        <w:t>obvezno izpolniti</w:t>
      </w:r>
      <w:r w:rsidRPr="007F1013">
        <w:rPr>
          <w:rFonts w:ascii="Segoe UI" w:eastAsia="Times New Roman" w:hAnsi="Segoe UI" w:cs="Segoe UI"/>
          <w:kern w:val="0"/>
          <w:sz w:val="21"/>
          <w:szCs w:val="21"/>
          <w:lang w:eastAsia="sl-SI"/>
          <w14:ligatures w14:val="none"/>
        </w:rPr>
        <w:t xml:space="preserve"> tudi </w:t>
      </w:r>
      <w:r w:rsidRPr="00714EC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l-SI"/>
          <w14:ligatures w14:val="none"/>
        </w:rPr>
        <w:t>Anketo ob zaključku IVKO</w:t>
      </w:r>
      <w:r w:rsidRPr="007F1013">
        <w:rPr>
          <w:rFonts w:ascii="Segoe UI" w:eastAsia="Times New Roman" w:hAnsi="Segoe UI" w:cs="Segoe UI"/>
          <w:kern w:val="0"/>
          <w:sz w:val="21"/>
          <w:szCs w:val="21"/>
          <w:lang w:eastAsia="sl-SI"/>
          <w14:ligatures w14:val="none"/>
        </w:rPr>
        <w:t>, ki vam bo na voljo v VIS-u po oddaji obveznih dokazil.</w:t>
      </w:r>
    </w:p>
    <w:p w14:paraId="239E5642" w14:textId="77777777" w:rsidR="007F1013" w:rsidRPr="007F1013" w:rsidRDefault="007F1013" w:rsidP="007F101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l-SI"/>
          <w14:ligatures w14:val="none"/>
        </w:rPr>
      </w:pPr>
    </w:p>
    <w:p w14:paraId="213A76EC" w14:textId="296DD920" w:rsidR="00C33175" w:rsidRDefault="00C82858" w:rsidP="00C702B7">
      <w:pPr>
        <w:pStyle w:val="Odstavekseznama"/>
        <w:numPr>
          <w:ilvl w:val="0"/>
          <w:numId w:val="5"/>
        </w:numPr>
      </w:pPr>
      <w:r w:rsidRPr="00E51E53">
        <w:rPr>
          <w:noProof/>
        </w:rPr>
        <w:drawing>
          <wp:anchor distT="0" distB="0" distL="114300" distR="114300" simplePos="0" relativeHeight="251659264" behindDoc="1" locked="0" layoutInCell="1" allowOverlap="1" wp14:anchorId="6EC5F9D3" wp14:editId="06D55273">
            <wp:simplePos x="0" y="0"/>
            <wp:positionH relativeFrom="column">
              <wp:posOffset>-180340</wp:posOffset>
            </wp:positionH>
            <wp:positionV relativeFrom="paragraph">
              <wp:posOffset>392430</wp:posOffset>
            </wp:positionV>
            <wp:extent cx="6771640" cy="2205990"/>
            <wp:effectExtent l="190500" t="190500" r="181610" b="194310"/>
            <wp:wrapSquare wrapText="bothSides"/>
            <wp:docPr id="179642525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8" r="6902" b="21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2205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175">
        <w:t>V VIS-u izberete »</w:t>
      </w:r>
      <w:r w:rsidR="00C33175" w:rsidRPr="00C702B7">
        <w:rPr>
          <w:b/>
          <w:bCs/>
        </w:rPr>
        <w:t>Ankete</w:t>
      </w:r>
      <w:r w:rsidR="00C33175">
        <w:t xml:space="preserve">«. </w:t>
      </w:r>
      <w:r w:rsidR="003F2E6C">
        <w:t>Odpre se razdelek »</w:t>
      </w:r>
      <w:r w:rsidR="003F2E6C" w:rsidRPr="00C702B7">
        <w:rPr>
          <w:b/>
          <w:bCs/>
        </w:rPr>
        <w:t>Izpolnjevanje VIS anket</w:t>
      </w:r>
      <w:r w:rsidR="003F2E6C">
        <w:t>«.</w:t>
      </w:r>
    </w:p>
    <w:p w14:paraId="0F4B5D03" w14:textId="14F55AD3" w:rsidR="00C82858" w:rsidRDefault="00C82858" w:rsidP="00C82858">
      <w:pPr>
        <w:pStyle w:val="Odstavekseznama"/>
        <w:ind w:left="862"/>
      </w:pPr>
    </w:p>
    <w:p w14:paraId="1EDB8BAA" w14:textId="6582842E" w:rsidR="00593CC3" w:rsidRDefault="00BE52DA" w:rsidP="00C702B7">
      <w:pPr>
        <w:pStyle w:val="Odstavekseznama"/>
        <w:numPr>
          <w:ilvl w:val="0"/>
          <w:numId w:val="5"/>
        </w:numPr>
      </w:pPr>
      <w:r>
        <w:t xml:space="preserve">V </w:t>
      </w:r>
      <w:r w:rsidR="00C82858">
        <w:t>p</w:t>
      </w:r>
      <w:r>
        <w:t>olju Sp</w:t>
      </w:r>
      <w:r w:rsidR="00792C3D">
        <w:t xml:space="preserve">lošne ankete_ </w:t>
      </w:r>
      <w:r w:rsidR="00895BA3">
        <w:t>kliknite na</w:t>
      </w:r>
      <w:r w:rsidR="00A50817">
        <w:t>:</w:t>
      </w:r>
      <w:r w:rsidR="00895BA3">
        <w:t xml:space="preserve"> </w:t>
      </w:r>
      <w:r w:rsidR="00792C3D" w:rsidRPr="00C702B7">
        <w:rPr>
          <w:b/>
          <w:bCs/>
        </w:rPr>
        <w:t xml:space="preserve">izberi_ 2025/2026 – </w:t>
      </w:r>
      <w:r w:rsidR="00895BA3" w:rsidRPr="00C702B7">
        <w:rPr>
          <w:b/>
          <w:bCs/>
        </w:rPr>
        <w:t>A</w:t>
      </w:r>
      <w:r w:rsidR="00792C3D" w:rsidRPr="00C702B7">
        <w:rPr>
          <w:b/>
          <w:bCs/>
        </w:rPr>
        <w:t>nkete ob zaključku IVKO</w:t>
      </w:r>
      <w:r w:rsidR="00936AF7">
        <w:t>.</w:t>
      </w:r>
    </w:p>
    <w:p w14:paraId="4F3A42C2" w14:textId="5E62FB7C" w:rsidR="0093601E" w:rsidRDefault="00CA5E95" w:rsidP="0093601E">
      <w:r w:rsidRPr="00733979">
        <w:rPr>
          <w:noProof/>
        </w:rPr>
        <w:drawing>
          <wp:inline distT="0" distB="0" distL="0" distR="0" wp14:anchorId="34A60238" wp14:editId="7ED6114B">
            <wp:extent cx="5745629" cy="4040881"/>
            <wp:effectExtent l="0" t="0" r="7620" b="0"/>
            <wp:docPr id="4772321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321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6000" cy="406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95BBC" w14:textId="7B250FF2" w:rsidR="0093601E" w:rsidRDefault="0093601E" w:rsidP="0093601E"/>
    <w:p w14:paraId="3601AD61" w14:textId="4DF860D8" w:rsidR="0093601E" w:rsidRDefault="0093601E" w:rsidP="0093601E"/>
    <w:p w14:paraId="3BD2BC08" w14:textId="22FE2475" w:rsidR="0093601E" w:rsidRDefault="0093601E" w:rsidP="0093601E"/>
    <w:p w14:paraId="4CF28E94" w14:textId="77777777" w:rsidR="00AE504F" w:rsidRDefault="00AE504F" w:rsidP="0093601E"/>
    <w:p w14:paraId="18DBB8BC" w14:textId="77777777" w:rsidR="00AE504F" w:rsidRDefault="00AE504F" w:rsidP="0093601E"/>
    <w:p w14:paraId="3A52DC03" w14:textId="77777777" w:rsidR="00C82858" w:rsidRDefault="00C82858" w:rsidP="0093601E"/>
    <w:p w14:paraId="3BFA9F88" w14:textId="14C25663" w:rsidR="002C2C27" w:rsidRDefault="0093601E" w:rsidP="00C702B7">
      <w:pPr>
        <w:pStyle w:val="Odstavekseznama"/>
        <w:numPr>
          <w:ilvl w:val="0"/>
          <w:numId w:val="5"/>
        </w:numPr>
      </w:pPr>
      <w:r>
        <w:lastRenderedPageBreak/>
        <w:t>Odpre se okno za izpolnjevanje ankete.</w:t>
      </w:r>
      <w:r w:rsidRPr="00E51E53">
        <w:rPr>
          <w:noProof/>
        </w:rPr>
        <w:t xml:space="preserve"> </w:t>
      </w:r>
    </w:p>
    <w:p w14:paraId="610F87C5" w14:textId="423AAAAF" w:rsidR="00A50817" w:rsidRDefault="00A50817" w:rsidP="0093601E">
      <w:pPr>
        <w:pStyle w:val="Odstavekseznama"/>
        <w:ind w:left="0"/>
      </w:pPr>
    </w:p>
    <w:p w14:paraId="7F9ACDA4" w14:textId="5FB2CB99" w:rsidR="0093601E" w:rsidRDefault="00C702B7" w:rsidP="0093601E">
      <w:pPr>
        <w:pStyle w:val="Odstavekseznama"/>
        <w:ind w:left="360"/>
      </w:pPr>
      <w:r w:rsidRPr="00C30787">
        <w:rPr>
          <w:noProof/>
        </w:rPr>
        <w:drawing>
          <wp:anchor distT="0" distB="0" distL="114300" distR="114300" simplePos="0" relativeHeight="251665408" behindDoc="0" locked="0" layoutInCell="1" allowOverlap="1" wp14:anchorId="440CDBC9" wp14:editId="2FFFB81D">
            <wp:simplePos x="0" y="0"/>
            <wp:positionH relativeFrom="column">
              <wp:posOffset>-58420</wp:posOffset>
            </wp:positionH>
            <wp:positionV relativeFrom="paragraph">
              <wp:posOffset>1905</wp:posOffset>
            </wp:positionV>
            <wp:extent cx="6443345" cy="3661410"/>
            <wp:effectExtent l="0" t="0" r="0" b="0"/>
            <wp:wrapSquare wrapText="bothSides"/>
            <wp:docPr id="100187419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" t="627" r="16844" b="1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366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C8ADF" w14:textId="397AFFEA" w:rsidR="0093601E" w:rsidRDefault="0093601E" w:rsidP="0093601E">
      <w:pPr>
        <w:pStyle w:val="Odstavekseznama"/>
        <w:ind w:left="360"/>
      </w:pPr>
    </w:p>
    <w:p w14:paraId="494AAC2A" w14:textId="366231A4" w:rsidR="0093601E" w:rsidRDefault="0093601E" w:rsidP="0093601E">
      <w:pPr>
        <w:pStyle w:val="Odstavekseznama"/>
        <w:ind w:left="360"/>
      </w:pPr>
    </w:p>
    <w:p w14:paraId="46DB67E1" w14:textId="33A3C8AE" w:rsidR="0093601E" w:rsidRDefault="0093601E" w:rsidP="0093601E">
      <w:pPr>
        <w:pStyle w:val="Odstavekseznama"/>
        <w:ind w:left="360"/>
      </w:pPr>
    </w:p>
    <w:p w14:paraId="5916A021" w14:textId="1365E324" w:rsidR="0093601E" w:rsidRDefault="0093601E" w:rsidP="0093601E">
      <w:pPr>
        <w:pStyle w:val="Odstavekseznama"/>
        <w:ind w:left="360"/>
      </w:pPr>
    </w:p>
    <w:p w14:paraId="5E0A4927" w14:textId="6D1A6750" w:rsidR="0093601E" w:rsidRDefault="0093601E" w:rsidP="0093601E">
      <w:pPr>
        <w:pStyle w:val="Odstavekseznama"/>
        <w:ind w:left="360"/>
      </w:pPr>
    </w:p>
    <w:p w14:paraId="2046EAD8" w14:textId="650753AE" w:rsidR="0093601E" w:rsidRDefault="0093601E" w:rsidP="0093601E">
      <w:pPr>
        <w:pStyle w:val="Odstavekseznama"/>
        <w:ind w:left="360"/>
      </w:pPr>
    </w:p>
    <w:p w14:paraId="7557A7A2" w14:textId="50C4C84C" w:rsidR="0093601E" w:rsidRDefault="0093601E" w:rsidP="0093601E">
      <w:pPr>
        <w:pStyle w:val="Odstavekseznama"/>
        <w:ind w:left="360"/>
      </w:pPr>
    </w:p>
    <w:p w14:paraId="6EDF703F" w14:textId="3A4850B3" w:rsidR="0093601E" w:rsidRDefault="0093601E" w:rsidP="0093601E">
      <w:pPr>
        <w:pStyle w:val="Odstavekseznama"/>
        <w:ind w:left="360"/>
      </w:pPr>
    </w:p>
    <w:p w14:paraId="59C8E4ED" w14:textId="1C8F9CBA" w:rsidR="0093601E" w:rsidRDefault="0093601E" w:rsidP="0093601E">
      <w:pPr>
        <w:pStyle w:val="Odstavekseznama"/>
        <w:ind w:left="360"/>
      </w:pPr>
    </w:p>
    <w:p w14:paraId="174E96F4" w14:textId="0C4F4E18" w:rsidR="0093601E" w:rsidRDefault="0093601E" w:rsidP="0093601E">
      <w:pPr>
        <w:pStyle w:val="Odstavekseznama"/>
        <w:ind w:left="360"/>
      </w:pPr>
    </w:p>
    <w:p w14:paraId="094F95C1" w14:textId="53A23A03" w:rsidR="0093601E" w:rsidRDefault="0093601E" w:rsidP="0093601E">
      <w:pPr>
        <w:pStyle w:val="Odstavekseznama"/>
        <w:ind w:left="360"/>
      </w:pPr>
    </w:p>
    <w:p w14:paraId="6095E6D4" w14:textId="77777777" w:rsidR="0093601E" w:rsidRDefault="0093601E" w:rsidP="0093601E">
      <w:pPr>
        <w:pStyle w:val="Odstavekseznama"/>
        <w:ind w:left="360"/>
      </w:pPr>
    </w:p>
    <w:p w14:paraId="393EC6B7" w14:textId="0E824D71" w:rsidR="0093601E" w:rsidRDefault="0093601E" w:rsidP="0093601E">
      <w:pPr>
        <w:pStyle w:val="Odstavekseznama"/>
        <w:ind w:left="360"/>
      </w:pPr>
    </w:p>
    <w:p w14:paraId="77DAFC5B" w14:textId="77777777" w:rsidR="0093601E" w:rsidRDefault="0093601E" w:rsidP="0093601E">
      <w:pPr>
        <w:pStyle w:val="Odstavekseznama"/>
        <w:ind w:left="360"/>
      </w:pPr>
    </w:p>
    <w:p w14:paraId="2F8DD625" w14:textId="763E4432" w:rsidR="0093601E" w:rsidRDefault="0093601E" w:rsidP="0093601E">
      <w:pPr>
        <w:pStyle w:val="Odstavekseznama"/>
        <w:ind w:left="360"/>
      </w:pPr>
    </w:p>
    <w:p w14:paraId="60E34C90" w14:textId="77777777" w:rsidR="0093601E" w:rsidRDefault="0093601E" w:rsidP="0093601E">
      <w:pPr>
        <w:pStyle w:val="Odstavekseznama"/>
        <w:ind w:left="360"/>
      </w:pPr>
    </w:p>
    <w:p w14:paraId="0879F0F0" w14:textId="5F471436" w:rsidR="00437210" w:rsidRDefault="00437210" w:rsidP="0093601E">
      <w:pPr>
        <w:pStyle w:val="Odstavekseznama"/>
        <w:ind w:left="360"/>
      </w:pPr>
    </w:p>
    <w:p w14:paraId="56108AB6" w14:textId="77777777" w:rsidR="00963A24" w:rsidRDefault="00963A24" w:rsidP="0093601E">
      <w:pPr>
        <w:pStyle w:val="Odstavekseznama"/>
        <w:ind w:left="360"/>
      </w:pPr>
    </w:p>
    <w:p w14:paraId="3C3B6687" w14:textId="77777777" w:rsidR="00C702B7" w:rsidRDefault="00C702B7" w:rsidP="0093601E">
      <w:pPr>
        <w:pStyle w:val="Odstavekseznama"/>
        <w:ind w:left="360"/>
      </w:pPr>
    </w:p>
    <w:p w14:paraId="1D3342A3" w14:textId="77777777" w:rsidR="00C702B7" w:rsidRDefault="00C702B7" w:rsidP="0093601E">
      <w:pPr>
        <w:pStyle w:val="Odstavekseznama"/>
        <w:ind w:left="360"/>
      </w:pPr>
    </w:p>
    <w:p w14:paraId="3FDEF11F" w14:textId="56D076F1" w:rsidR="00E51E53" w:rsidRPr="00E51E53" w:rsidRDefault="00936AF7" w:rsidP="00C702B7">
      <w:pPr>
        <w:pStyle w:val="Odstavekseznama"/>
        <w:numPr>
          <w:ilvl w:val="0"/>
          <w:numId w:val="5"/>
        </w:numPr>
      </w:pPr>
      <w:r>
        <w:t>Ko a</w:t>
      </w:r>
      <w:r w:rsidR="00041AE9">
        <w:t>nketo izpolnite, na dnu okna izberite »</w:t>
      </w:r>
      <w:r w:rsidR="00041AE9" w:rsidRPr="00C702B7">
        <w:rPr>
          <w:b/>
          <w:bCs/>
        </w:rPr>
        <w:t>Oddaj anketo</w:t>
      </w:r>
      <w:r w:rsidR="00041AE9">
        <w:t xml:space="preserve">«. Kot vidite </w:t>
      </w:r>
      <w:r w:rsidR="00F867C8">
        <w:t>spodaj</w:t>
      </w:r>
      <w:r w:rsidR="00041AE9">
        <w:t xml:space="preserve"> na sliki. </w:t>
      </w:r>
    </w:p>
    <w:p w14:paraId="6422A550" w14:textId="5A021A0B" w:rsidR="002C2C27" w:rsidRDefault="001022DD" w:rsidP="0093601E">
      <w:pPr>
        <w:rPr>
          <w:noProof/>
        </w:rPr>
      </w:pPr>
      <w:r w:rsidRPr="00733979">
        <w:rPr>
          <w:noProof/>
        </w:rPr>
        <w:drawing>
          <wp:inline distT="0" distB="0" distL="0" distR="0" wp14:anchorId="7B037ADE" wp14:editId="2732E1EC">
            <wp:extent cx="6106112" cy="5105110"/>
            <wp:effectExtent l="0" t="0" r="9525" b="635"/>
            <wp:docPr id="19574950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950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1751" cy="51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604FD" w14:textId="546B45E1" w:rsidR="00E51E53" w:rsidRPr="00E51E53" w:rsidRDefault="00C702B7" w:rsidP="00C702B7">
      <w:pPr>
        <w:pStyle w:val="Odstavekseznama"/>
        <w:numPr>
          <w:ilvl w:val="0"/>
          <w:numId w:val="5"/>
        </w:numPr>
      </w:pPr>
      <w:r w:rsidRPr="00E51E53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15368BD" wp14:editId="7CCAEBAF">
            <wp:simplePos x="0" y="0"/>
            <wp:positionH relativeFrom="column">
              <wp:posOffset>-38735</wp:posOffset>
            </wp:positionH>
            <wp:positionV relativeFrom="paragraph">
              <wp:posOffset>551815</wp:posOffset>
            </wp:positionV>
            <wp:extent cx="6098540" cy="3982720"/>
            <wp:effectExtent l="190500" t="190500" r="187960" b="189230"/>
            <wp:wrapSquare wrapText="bothSides"/>
            <wp:docPr id="206706523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9" r="5792" b="18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3982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Ob uspešni oddaji ankete boste prejeli spodnje obvestilo:</w:t>
      </w:r>
    </w:p>
    <w:sectPr w:rsidR="00E51E53" w:rsidRPr="00E51E53" w:rsidSect="0093601E">
      <w:headerReference w:type="default" r:id="rId12"/>
      <w:pgSz w:w="11906" w:h="16838"/>
      <w:pgMar w:top="1134" w:right="142" w:bottom="0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476F" w14:textId="77777777" w:rsidR="009D2D44" w:rsidRDefault="009D2D44" w:rsidP="00E51E53">
      <w:pPr>
        <w:spacing w:after="0" w:line="240" w:lineRule="auto"/>
      </w:pPr>
      <w:r>
        <w:separator/>
      </w:r>
    </w:p>
  </w:endnote>
  <w:endnote w:type="continuationSeparator" w:id="0">
    <w:p w14:paraId="0F12B408" w14:textId="77777777" w:rsidR="009D2D44" w:rsidRDefault="009D2D44" w:rsidP="00E5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153F" w14:textId="77777777" w:rsidR="009D2D44" w:rsidRDefault="009D2D44" w:rsidP="00E51E53">
      <w:pPr>
        <w:spacing w:after="0" w:line="240" w:lineRule="auto"/>
      </w:pPr>
      <w:r>
        <w:separator/>
      </w:r>
    </w:p>
  </w:footnote>
  <w:footnote w:type="continuationSeparator" w:id="0">
    <w:p w14:paraId="387B39AF" w14:textId="77777777" w:rsidR="009D2D44" w:rsidRDefault="009D2D44" w:rsidP="00E5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B07D" w14:textId="5E78CE34" w:rsidR="008D733F" w:rsidRDefault="00E51E53" w:rsidP="00437210">
    <w:pPr>
      <w:pStyle w:val="Glava"/>
      <w:jc w:val="center"/>
      <w:rPr>
        <w:bCs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ED134E">
      <w:rPr>
        <w:bCs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Navodila za študente glede izpolnjevanja obvezne ankete</w:t>
    </w:r>
    <w:r w:rsidR="00955292">
      <w:rPr>
        <w:bCs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v VIS</w:t>
    </w:r>
  </w:p>
  <w:p w14:paraId="793024B3" w14:textId="77777777" w:rsidR="00720AF2" w:rsidRPr="00ED134E" w:rsidRDefault="00720AF2" w:rsidP="00437210">
    <w:pPr>
      <w:pStyle w:val="Glava"/>
      <w:jc w:val="center"/>
      <w:rPr>
        <w:bCs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5592D"/>
    <w:multiLevelType w:val="hybridMultilevel"/>
    <w:tmpl w:val="AEB870DE"/>
    <w:lvl w:ilvl="0" w:tplc="FFFFFFFF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8047A"/>
    <w:multiLevelType w:val="hybridMultilevel"/>
    <w:tmpl w:val="AB6856D2"/>
    <w:lvl w:ilvl="0" w:tplc="B1A69D3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6376"/>
    <w:multiLevelType w:val="hybridMultilevel"/>
    <w:tmpl w:val="BE404968"/>
    <w:lvl w:ilvl="0" w:tplc="B1A69D3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32DA8"/>
    <w:multiLevelType w:val="hybridMultilevel"/>
    <w:tmpl w:val="33EC737E"/>
    <w:lvl w:ilvl="0" w:tplc="B1A69D3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30E3"/>
    <w:multiLevelType w:val="hybridMultilevel"/>
    <w:tmpl w:val="AEB870DE"/>
    <w:lvl w:ilvl="0" w:tplc="B1A69D3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2810F3"/>
    <w:multiLevelType w:val="multilevel"/>
    <w:tmpl w:val="CF40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684810">
    <w:abstractNumId w:val="4"/>
  </w:num>
  <w:num w:numId="2" w16cid:durableId="900099057">
    <w:abstractNumId w:val="5"/>
  </w:num>
  <w:num w:numId="3" w16cid:durableId="1751077930">
    <w:abstractNumId w:val="0"/>
  </w:num>
  <w:num w:numId="4" w16cid:durableId="1456945927">
    <w:abstractNumId w:val="3"/>
  </w:num>
  <w:num w:numId="5" w16cid:durableId="1636445534">
    <w:abstractNumId w:val="1"/>
  </w:num>
  <w:num w:numId="6" w16cid:durableId="78323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53"/>
    <w:rsid w:val="00041AE9"/>
    <w:rsid w:val="00052507"/>
    <w:rsid w:val="000F1F10"/>
    <w:rsid w:val="001022DD"/>
    <w:rsid w:val="00146398"/>
    <w:rsid w:val="001D270E"/>
    <w:rsid w:val="002C2C27"/>
    <w:rsid w:val="00391C1A"/>
    <w:rsid w:val="003D5B21"/>
    <w:rsid w:val="003F2E6C"/>
    <w:rsid w:val="00437210"/>
    <w:rsid w:val="004E4372"/>
    <w:rsid w:val="004E5840"/>
    <w:rsid w:val="00567CB1"/>
    <w:rsid w:val="00593CC3"/>
    <w:rsid w:val="0060451E"/>
    <w:rsid w:val="00653E91"/>
    <w:rsid w:val="0067177C"/>
    <w:rsid w:val="00714ECB"/>
    <w:rsid w:val="00720AF2"/>
    <w:rsid w:val="00792C3D"/>
    <w:rsid w:val="007A079C"/>
    <w:rsid w:val="007F1013"/>
    <w:rsid w:val="0085733F"/>
    <w:rsid w:val="00864939"/>
    <w:rsid w:val="00895BA3"/>
    <w:rsid w:val="00897C31"/>
    <w:rsid w:val="008D733F"/>
    <w:rsid w:val="00917D83"/>
    <w:rsid w:val="00926DCB"/>
    <w:rsid w:val="0093601E"/>
    <w:rsid w:val="00936AF7"/>
    <w:rsid w:val="00940F6C"/>
    <w:rsid w:val="00955292"/>
    <w:rsid w:val="00963A24"/>
    <w:rsid w:val="009D2D44"/>
    <w:rsid w:val="00A50817"/>
    <w:rsid w:val="00A57950"/>
    <w:rsid w:val="00AA2429"/>
    <w:rsid w:val="00AC7DD1"/>
    <w:rsid w:val="00AE504F"/>
    <w:rsid w:val="00BE52DA"/>
    <w:rsid w:val="00C30787"/>
    <w:rsid w:val="00C33175"/>
    <w:rsid w:val="00C65644"/>
    <w:rsid w:val="00C702B7"/>
    <w:rsid w:val="00C82858"/>
    <w:rsid w:val="00CA5E95"/>
    <w:rsid w:val="00CC7C7C"/>
    <w:rsid w:val="00CF3966"/>
    <w:rsid w:val="00D92034"/>
    <w:rsid w:val="00DC1935"/>
    <w:rsid w:val="00DD4E7A"/>
    <w:rsid w:val="00E4189A"/>
    <w:rsid w:val="00E51E53"/>
    <w:rsid w:val="00EC2934"/>
    <w:rsid w:val="00ED134E"/>
    <w:rsid w:val="00F17BDD"/>
    <w:rsid w:val="00F506A4"/>
    <w:rsid w:val="00F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72994"/>
  <w15:chartTrackingRefBased/>
  <w15:docId w15:val="{6107E09A-730C-4FC3-B0A1-0624B80C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51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1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1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1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51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1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1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1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1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1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51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1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1E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51E5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1E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1E5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1E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1E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51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5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1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51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51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51E5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51E5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51E5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1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1E5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51E5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5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51E53"/>
  </w:style>
  <w:style w:type="paragraph" w:styleId="Noga">
    <w:name w:val="footer"/>
    <w:basedOn w:val="Navaden"/>
    <w:link w:val="NogaZnak"/>
    <w:uiPriority w:val="99"/>
    <w:unhideWhenUsed/>
    <w:rsid w:val="00E5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1E53"/>
  </w:style>
  <w:style w:type="paragraph" w:styleId="Napis">
    <w:name w:val="caption"/>
    <w:basedOn w:val="Navaden"/>
    <w:next w:val="Navaden"/>
    <w:uiPriority w:val="35"/>
    <w:unhideWhenUsed/>
    <w:qFormat/>
    <w:rsid w:val="00A5081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Bevc Jonan, Sara</dc:creator>
  <cp:keywords/>
  <dc:description/>
  <cp:lastModifiedBy>Bevc Jonan, Sara</cp:lastModifiedBy>
  <cp:revision>48</cp:revision>
  <dcterms:created xsi:type="dcterms:W3CDTF">2026-03-10T08:30:00Z</dcterms:created>
  <dcterms:modified xsi:type="dcterms:W3CDTF">2026-03-10T12:17:00Z</dcterms:modified>
</cp:coreProperties>
</file>